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93B7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«УТВЕРЖДАЮ»</w:t>
      </w:r>
    </w:p>
    <w:p w14:paraId="3A68395D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7EF104EE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44C67960" w14:textId="77777777" w:rsidR="002F0AEB" w:rsidRPr="009B33CE" w:rsidRDefault="002F0AEB" w:rsidP="002F0AEB">
      <w:pPr>
        <w:spacing w:after="0"/>
        <w:ind w:left="5670"/>
        <w:rPr>
          <w:rFonts w:ascii="Times New Roman" w:hAnsi="Times New Roman"/>
        </w:rPr>
      </w:pPr>
      <w:r w:rsidRPr="009B33CE">
        <w:rPr>
          <w:rFonts w:ascii="Times New Roman" w:hAnsi="Times New Roman"/>
        </w:rPr>
        <w:t>______________________</w:t>
      </w:r>
      <w:r w:rsidRPr="009B33CE">
        <w:rPr>
          <w:rFonts w:ascii="Times New Roman" w:hAnsi="Times New Roman"/>
        </w:rPr>
        <w:tab/>
      </w:r>
    </w:p>
    <w:p w14:paraId="19DAFFE0" w14:textId="1973D7E4" w:rsidR="00033FC1" w:rsidRPr="009B33CE" w:rsidRDefault="00033FC1" w:rsidP="00033FC1">
      <w:pPr>
        <w:ind w:left="5664"/>
        <w:rPr>
          <w:rFonts w:ascii="Times New Roman" w:hAnsi="Times New Roman"/>
          <w:sz w:val="24"/>
        </w:rPr>
      </w:pPr>
      <w:r w:rsidRPr="009B33CE">
        <w:rPr>
          <w:rFonts w:ascii="Times New Roman" w:hAnsi="Times New Roman"/>
          <w:sz w:val="24"/>
        </w:rPr>
        <w:t>«2» июля 2021 г.</w:t>
      </w:r>
    </w:p>
    <w:p w14:paraId="672A6659" w14:textId="77777777" w:rsidR="0062277A" w:rsidRPr="00164602" w:rsidRDefault="0062277A" w:rsidP="0062277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0A37501D" w14:textId="77777777" w:rsidR="007912D9" w:rsidRPr="00164602" w:rsidRDefault="007912D9" w:rsidP="007912D9">
      <w:pPr>
        <w:jc w:val="center"/>
        <w:rPr>
          <w:rFonts w:ascii="Times New Roman" w:hAnsi="Times New Roman"/>
        </w:rPr>
      </w:pPr>
    </w:p>
    <w:p w14:paraId="48AF900B" w14:textId="77777777" w:rsidR="001E44A4" w:rsidRPr="00164602" w:rsidRDefault="007912D9" w:rsidP="001E44A4">
      <w:pPr>
        <w:spacing w:after="0" w:line="240" w:lineRule="auto"/>
        <w:jc w:val="center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Расписание лекционных занятий по дисциплине </w:t>
      </w:r>
      <w:r w:rsidRPr="00164602">
        <w:rPr>
          <w:rFonts w:ascii="Times New Roman" w:hAnsi="Times New Roman"/>
          <w:b/>
        </w:rPr>
        <w:t>«гигиена питания»</w:t>
      </w:r>
      <w:r w:rsidRPr="00164602">
        <w:rPr>
          <w:rFonts w:ascii="Times New Roman" w:hAnsi="Times New Roman"/>
        </w:rPr>
        <w:t xml:space="preserve"> </w:t>
      </w:r>
    </w:p>
    <w:p w14:paraId="7199FAEC" w14:textId="77777777" w:rsidR="00555527" w:rsidRPr="00164602" w:rsidRDefault="007912D9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</w:rPr>
        <w:t xml:space="preserve">для студентов </w:t>
      </w:r>
      <w:r w:rsidR="00555527" w:rsidRPr="00164602">
        <w:rPr>
          <w:rFonts w:ascii="Times New Roman" w:hAnsi="Times New Roman"/>
          <w:b/>
        </w:rPr>
        <w:t>6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4C1BFA53" w14:textId="657EBA8D" w:rsidR="007912D9" w:rsidRPr="00164602" w:rsidRDefault="007912D9" w:rsidP="007912D9">
      <w:pPr>
        <w:jc w:val="center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на </w:t>
      </w:r>
      <w:r w:rsidR="00555527" w:rsidRPr="00164602">
        <w:rPr>
          <w:rFonts w:ascii="Times New Roman" w:hAnsi="Times New Roman"/>
        </w:rPr>
        <w:t>осенний</w:t>
      </w:r>
      <w:r w:rsidR="00FC0CC5">
        <w:rPr>
          <w:rFonts w:ascii="Times New Roman" w:hAnsi="Times New Roman"/>
        </w:rPr>
        <w:t xml:space="preserve"> семестр 202</w:t>
      </w:r>
      <w:r w:rsidR="00DF0A0D">
        <w:rPr>
          <w:rFonts w:ascii="Times New Roman" w:hAnsi="Times New Roman"/>
        </w:rPr>
        <w:t>1</w:t>
      </w:r>
      <w:r w:rsidR="00896CB9" w:rsidRPr="00164602">
        <w:rPr>
          <w:rFonts w:ascii="Times New Roman" w:hAnsi="Times New Roman"/>
        </w:rPr>
        <w:t>/</w:t>
      </w:r>
      <w:r w:rsidR="00FC0CC5">
        <w:rPr>
          <w:rFonts w:ascii="Times New Roman" w:hAnsi="Times New Roman"/>
        </w:rPr>
        <w:t>2</w:t>
      </w:r>
      <w:r w:rsidR="00DF0A0D">
        <w:rPr>
          <w:rFonts w:ascii="Times New Roman" w:hAnsi="Times New Roman"/>
        </w:rPr>
        <w:t>2</w:t>
      </w:r>
      <w:r w:rsidRPr="00164602">
        <w:rPr>
          <w:rFonts w:ascii="Times New Roman" w:hAnsi="Times New Roman"/>
        </w:rPr>
        <w:t xml:space="preserve"> учебного года</w:t>
      </w:r>
    </w:p>
    <w:p w14:paraId="47AA6344" w14:textId="70D57106" w:rsidR="00DF0A0D" w:rsidRPr="00033FC1" w:rsidRDefault="00DF0A0D" w:rsidP="00033FC1">
      <w:pPr>
        <w:spacing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Лекции: среда, 2,4,6,8,9,12,14,16 недели 9.50-11.25 – НУК-1</w:t>
      </w:r>
      <w:r w:rsidR="00033FC1" w:rsidRPr="00033FC1">
        <w:rPr>
          <w:rFonts w:ascii="Times New Roman" w:hAnsi="Times New Roman"/>
          <w:b/>
          <w:sz w:val="21"/>
          <w:szCs w:val="21"/>
        </w:rPr>
        <w:t>. Онлайн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119"/>
        <w:gridCol w:w="3402"/>
      </w:tblGrid>
      <w:tr w:rsidR="00033FC1" w:rsidRPr="00164602" w14:paraId="49C6AAED" w14:textId="77777777" w:rsidTr="00033FC1">
        <w:tc>
          <w:tcPr>
            <w:tcW w:w="3397" w:type="dxa"/>
            <w:shd w:val="clear" w:color="auto" w:fill="auto"/>
          </w:tcPr>
          <w:p w14:paraId="360C71F3" w14:textId="77777777" w:rsidR="00033FC1" w:rsidRPr="00164602" w:rsidRDefault="00033FC1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3119" w:type="dxa"/>
            <w:shd w:val="clear" w:color="auto" w:fill="auto"/>
          </w:tcPr>
          <w:p w14:paraId="2107C021" w14:textId="77777777" w:rsidR="00033FC1" w:rsidRPr="00164602" w:rsidRDefault="00033FC1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402" w:type="dxa"/>
            <w:shd w:val="clear" w:color="auto" w:fill="auto"/>
          </w:tcPr>
          <w:p w14:paraId="60EEC117" w14:textId="77777777" w:rsidR="00033FC1" w:rsidRPr="00164602" w:rsidRDefault="00033FC1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ФИО преподавателя</w:t>
            </w:r>
          </w:p>
        </w:tc>
      </w:tr>
      <w:tr w:rsidR="00033FC1" w:rsidRPr="00164602" w14:paraId="69E78DE2" w14:textId="77777777" w:rsidTr="00033FC1">
        <w:tc>
          <w:tcPr>
            <w:tcW w:w="3397" w:type="dxa"/>
            <w:shd w:val="clear" w:color="auto" w:fill="auto"/>
          </w:tcPr>
          <w:p w14:paraId="1A38C5DE" w14:textId="5F519D55" w:rsidR="00033FC1" w:rsidRPr="00164602" w:rsidRDefault="00033FC1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3119" w:type="dxa"/>
            <w:shd w:val="clear" w:color="auto" w:fill="auto"/>
          </w:tcPr>
          <w:p w14:paraId="1ACB354F" w14:textId="7D7B2792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3402" w:type="dxa"/>
            <w:shd w:val="clear" w:color="auto" w:fill="auto"/>
          </w:tcPr>
          <w:p w14:paraId="0D4E2B5F" w14:textId="2B827C47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</w:tr>
      <w:tr w:rsidR="00033FC1" w:rsidRPr="00164602" w14:paraId="2026CE83" w14:textId="77777777" w:rsidTr="00033FC1">
        <w:tc>
          <w:tcPr>
            <w:tcW w:w="3397" w:type="dxa"/>
            <w:shd w:val="clear" w:color="auto" w:fill="auto"/>
          </w:tcPr>
          <w:p w14:paraId="5D998377" w14:textId="1FC437C9" w:rsidR="00033FC1" w:rsidRPr="00164602" w:rsidRDefault="00033FC1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3119" w:type="dxa"/>
            <w:shd w:val="clear" w:color="auto" w:fill="auto"/>
          </w:tcPr>
          <w:p w14:paraId="1AFBCFA7" w14:textId="2F4187BF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3402" w:type="dxa"/>
            <w:shd w:val="clear" w:color="auto" w:fill="auto"/>
          </w:tcPr>
          <w:p w14:paraId="61FF17F2" w14:textId="50B9CA9A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</w:tr>
      <w:tr w:rsidR="00033FC1" w:rsidRPr="00164602" w14:paraId="6D6A9922" w14:textId="77777777" w:rsidTr="00033FC1">
        <w:tc>
          <w:tcPr>
            <w:tcW w:w="3397" w:type="dxa"/>
            <w:shd w:val="clear" w:color="auto" w:fill="auto"/>
          </w:tcPr>
          <w:p w14:paraId="2753FFB5" w14:textId="5DFDC5FE" w:rsidR="00033FC1" w:rsidRPr="00164602" w:rsidRDefault="00033FC1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3119" w:type="dxa"/>
            <w:shd w:val="clear" w:color="auto" w:fill="auto"/>
          </w:tcPr>
          <w:p w14:paraId="345699A7" w14:textId="2DFF8D92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3402" w:type="dxa"/>
            <w:shd w:val="clear" w:color="auto" w:fill="auto"/>
          </w:tcPr>
          <w:p w14:paraId="24BFFCA3" w14:textId="163E7D6B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</w:tr>
      <w:tr w:rsidR="00033FC1" w:rsidRPr="00164602" w14:paraId="5CCB28B6" w14:textId="77777777" w:rsidTr="00033FC1">
        <w:tc>
          <w:tcPr>
            <w:tcW w:w="3397" w:type="dxa"/>
            <w:shd w:val="clear" w:color="auto" w:fill="auto"/>
          </w:tcPr>
          <w:p w14:paraId="402BEEA8" w14:textId="1A3004DE" w:rsidR="00033FC1" w:rsidRPr="00164602" w:rsidRDefault="00033FC1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3119" w:type="dxa"/>
            <w:shd w:val="clear" w:color="auto" w:fill="auto"/>
          </w:tcPr>
          <w:p w14:paraId="33BFE8F0" w14:textId="4D558C9F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3402" w:type="dxa"/>
            <w:shd w:val="clear" w:color="auto" w:fill="auto"/>
          </w:tcPr>
          <w:p w14:paraId="426243D2" w14:textId="40520C19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</w:tr>
      <w:tr w:rsidR="00033FC1" w:rsidRPr="00164602" w14:paraId="2023A0ED" w14:textId="77777777" w:rsidTr="00033FC1">
        <w:tc>
          <w:tcPr>
            <w:tcW w:w="3397" w:type="dxa"/>
            <w:shd w:val="clear" w:color="auto" w:fill="auto"/>
          </w:tcPr>
          <w:p w14:paraId="0537D64A" w14:textId="0FDA1E93" w:rsidR="00033FC1" w:rsidRPr="00164602" w:rsidRDefault="00033FC1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3119" w:type="dxa"/>
            <w:shd w:val="clear" w:color="auto" w:fill="auto"/>
          </w:tcPr>
          <w:p w14:paraId="6F5064F7" w14:textId="7A2BD0C7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3402" w:type="dxa"/>
            <w:shd w:val="clear" w:color="auto" w:fill="auto"/>
          </w:tcPr>
          <w:p w14:paraId="4B13E5A6" w14:textId="4A744C70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033FC1" w:rsidRPr="00164602" w14:paraId="242EA013" w14:textId="77777777" w:rsidTr="00033FC1">
        <w:tc>
          <w:tcPr>
            <w:tcW w:w="3397" w:type="dxa"/>
            <w:shd w:val="clear" w:color="auto" w:fill="auto"/>
          </w:tcPr>
          <w:p w14:paraId="612475DE" w14:textId="01409E74" w:rsidR="00033FC1" w:rsidRPr="00164602" w:rsidRDefault="00033FC1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3119" w:type="dxa"/>
            <w:shd w:val="clear" w:color="auto" w:fill="auto"/>
          </w:tcPr>
          <w:p w14:paraId="35C3477C" w14:textId="7DDA3658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3402" w:type="dxa"/>
            <w:shd w:val="clear" w:color="auto" w:fill="auto"/>
          </w:tcPr>
          <w:p w14:paraId="3FF024A9" w14:textId="0BD944F9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</w:tr>
      <w:tr w:rsidR="00033FC1" w:rsidRPr="00164602" w14:paraId="2758C799" w14:textId="77777777" w:rsidTr="00033FC1">
        <w:tc>
          <w:tcPr>
            <w:tcW w:w="3397" w:type="dxa"/>
            <w:shd w:val="clear" w:color="auto" w:fill="auto"/>
          </w:tcPr>
          <w:p w14:paraId="1E1BE559" w14:textId="655E397A" w:rsidR="00033FC1" w:rsidRPr="00164602" w:rsidRDefault="00033FC1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3119" w:type="dxa"/>
            <w:shd w:val="clear" w:color="auto" w:fill="auto"/>
          </w:tcPr>
          <w:p w14:paraId="5C44AF83" w14:textId="47FBB253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3402" w:type="dxa"/>
            <w:shd w:val="clear" w:color="auto" w:fill="auto"/>
          </w:tcPr>
          <w:p w14:paraId="04C5E767" w14:textId="5BE78A6C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</w:tr>
      <w:tr w:rsidR="00033FC1" w:rsidRPr="00164602" w14:paraId="0D2C796D" w14:textId="77777777" w:rsidTr="00033FC1">
        <w:tc>
          <w:tcPr>
            <w:tcW w:w="3397" w:type="dxa"/>
            <w:shd w:val="clear" w:color="auto" w:fill="auto"/>
          </w:tcPr>
          <w:p w14:paraId="741EA554" w14:textId="0F3A0D14" w:rsidR="00033FC1" w:rsidRPr="00164602" w:rsidRDefault="00033FC1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3119" w:type="dxa"/>
            <w:shd w:val="clear" w:color="auto" w:fill="auto"/>
          </w:tcPr>
          <w:p w14:paraId="0A619CF0" w14:textId="45C6FD18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3402" w:type="dxa"/>
            <w:shd w:val="clear" w:color="auto" w:fill="auto"/>
          </w:tcPr>
          <w:p w14:paraId="51C4A06D" w14:textId="56A2C7E5" w:rsidR="00033FC1" w:rsidRPr="00164602" w:rsidRDefault="00033FC1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</w:tr>
    </w:tbl>
    <w:p w14:paraId="5DAB6C7B" w14:textId="77777777" w:rsidR="007912D9" w:rsidRPr="00164602" w:rsidRDefault="007912D9" w:rsidP="007912D9">
      <w:pPr>
        <w:jc w:val="center"/>
        <w:rPr>
          <w:rFonts w:ascii="Times New Roman" w:hAnsi="Times New Roman"/>
        </w:rPr>
      </w:pPr>
    </w:p>
    <w:p w14:paraId="02D08C4C" w14:textId="54223466" w:rsidR="002F0AEB" w:rsidRPr="00164602" w:rsidRDefault="002F0AEB" w:rsidP="001E44A4">
      <w:pPr>
        <w:spacing w:after="0" w:line="240" w:lineRule="auto"/>
        <w:jc w:val="center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Тематический план лекционных занятий по дисциплине </w:t>
      </w:r>
      <w:r w:rsidRPr="00164602">
        <w:rPr>
          <w:rFonts w:ascii="Times New Roman" w:hAnsi="Times New Roman"/>
          <w:b/>
        </w:rPr>
        <w:t>«гигиена питания»</w:t>
      </w:r>
      <w:r w:rsidRPr="00164602">
        <w:rPr>
          <w:rFonts w:ascii="Times New Roman" w:hAnsi="Times New Roman"/>
        </w:rPr>
        <w:t xml:space="preserve"> для студентов </w:t>
      </w:r>
      <w:r w:rsidRPr="00164602">
        <w:rPr>
          <w:rFonts w:ascii="Times New Roman" w:hAnsi="Times New Roman"/>
          <w:b/>
        </w:rPr>
        <w:t>6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  <w:r w:rsidR="00FC0CC5">
        <w:rPr>
          <w:rFonts w:ascii="Times New Roman" w:hAnsi="Times New Roman"/>
        </w:rPr>
        <w:t>на осенний семестр 202</w:t>
      </w:r>
      <w:r w:rsidR="00DF0A0D">
        <w:rPr>
          <w:rFonts w:ascii="Times New Roman" w:hAnsi="Times New Roman"/>
        </w:rPr>
        <w:t>1</w:t>
      </w:r>
      <w:r w:rsidR="00896CB9" w:rsidRPr="00164602">
        <w:rPr>
          <w:rFonts w:ascii="Times New Roman" w:hAnsi="Times New Roman"/>
        </w:rPr>
        <w:t>/</w:t>
      </w:r>
      <w:r w:rsidR="00FC0CC5">
        <w:rPr>
          <w:rFonts w:ascii="Times New Roman" w:hAnsi="Times New Roman"/>
        </w:rPr>
        <w:t>2</w:t>
      </w:r>
      <w:r w:rsidR="00DF0A0D">
        <w:rPr>
          <w:rFonts w:ascii="Times New Roman" w:hAnsi="Times New Roman"/>
        </w:rPr>
        <w:t>2</w:t>
      </w:r>
      <w:r w:rsidRPr="00164602">
        <w:rPr>
          <w:rFonts w:ascii="Times New Roman" w:hAnsi="Times New Roman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2104"/>
        <w:gridCol w:w="5189"/>
        <w:gridCol w:w="1357"/>
      </w:tblGrid>
      <w:tr w:rsidR="00EF4CEC" w:rsidRPr="00164602" w14:paraId="024A945C" w14:textId="77777777" w:rsidTr="00DF0A0D">
        <w:tc>
          <w:tcPr>
            <w:tcW w:w="1261" w:type="dxa"/>
            <w:shd w:val="clear" w:color="auto" w:fill="auto"/>
          </w:tcPr>
          <w:p w14:paraId="26AECE01" w14:textId="77777777" w:rsidR="00EF4CEC" w:rsidRPr="00164602" w:rsidRDefault="00EF4CEC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104" w:type="dxa"/>
            <w:shd w:val="clear" w:color="auto" w:fill="auto"/>
          </w:tcPr>
          <w:p w14:paraId="2CE89E88" w14:textId="77777777" w:rsidR="00EF4CEC" w:rsidRPr="00164602" w:rsidRDefault="00EF4CEC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5189" w:type="dxa"/>
          </w:tcPr>
          <w:p w14:paraId="637B6357" w14:textId="77777777" w:rsidR="00EF4CEC" w:rsidRPr="00164602" w:rsidRDefault="00EF4CEC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Тема лекции</w:t>
            </w:r>
          </w:p>
        </w:tc>
        <w:tc>
          <w:tcPr>
            <w:tcW w:w="1357" w:type="dxa"/>
            <w:shd w:val="clear" w:color="auto" w:fill="auto"/>
          </w:tcPr>
          <w:p w14:paraId="7DB7368C" w14:textId="77777777" w:rsidR="00EF4CEC" w:rsidRPr="00164602" w:rsidRDefault="00EF4CEC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F0A0D" w:rsidRPr="00164602" w14:paraId="0A69D57E" w14:textId="77777777" w:rsidTr="00DF0A0D">
        <w:tc>
          <w:tcPr>
            <w:tcW w:w="1261" w:type="dxa"/>
            <w:shd w:val="clear" w:color="auto" w:fill="auto"/>
          </w:tcPr>
          <w:p w14:paraId="31E44186" w14:textId="3F7F0D53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4" w:type="dxa"/>
            <w:shd w:val="clear" w:color="auto" w:fill="auto"/>
          </w:tcPr>
          <w:p w14:paraId="21EE766B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64602">
              <w:rPr>
                <w:rFonts w:ascii="Times New Roman" w:hAnsi="Times New Roman"/>
              </w:rPr>
              <w:t>Фатхутдинова</w:t>
            </w:r>
            <w:proofErr w:type="spellEnd"/>
            <w:r w:rsidRPr="00164602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5189" w:type="dxa"/>
          </w:tcPr>
          <w:p w14:paraId="300B580D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Лечебное и диетическое питание</w:t>
            </w:r>
          </w:p>
        </w:tc>
        <w:tc>
          <w:tcPr>
            <w:tcW w:w="1357" w:type="dxa"/>
            <w:shd w:val="clear" w:color="auto" w:fill="auto"/>
          </w:tcPr>
          <w:p w14:paraId="7BF81109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НУК-1</w:t>
            </w:r>
          </w:p>
        </w:tc>
      </w:tr>
      <w:tr w:rsidR="00DF0A0D" w:rsidRPr="00164602" w14:paraId="398EFB1D" w14:textId="77777777" w:rsidTr="00DF0A0D">
        <w:tc>
          <w:tcPr>
            <w:tcW w:w="1261" w:type="dxa"/>
            <w:shd w:val="clear" w:color="auto" w:fill="auto"/>
          </w:tcPr>
          <w:p w14:paraId="784BBA03" w14:textId="0D172D05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4" w:type="dxa"/>
            <w:shd w:val="clear" w:color="auto" w:fill="auto"/>
          </w:tcPr>
          <w:p w14:paraId="46739CC4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64602">
              <w:rPr>
                <w:rFonts w:ascii="Times New Roman" w:hAnsi="Times New Roman"/>
              </w:rPr>
              <w:t>Фатхутдинова</w:t>
            </w:r>
            <w:proofErr w:type="spellEnd"/>
            <w:r w:rsidRPr="00164602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5189" w:type="dxa"/>
          </w:tcPr>
          <w:p w14:paraId="4F401BBC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Лечебно-профилактическое питание работников, занятых во вредных условиях труда</w:t>
            </w:r>
          </w:p>
        </w:tc>
        <w:tc>
          <w:tcPr>
            <w:tcW w:w="1357" w:type="dxa"/>
            <w:shd w:val="clear" w:color="auto" w:fill="auto"/>
          </w:tcPr>
          <w:p w14:paraId="5F3B36DA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НУК-1</w:t>
            </w:r>
          </w:p>
        </w:tc>
      </w:tr>
      <w:tr w:rsidR="00DF0A0D" w:rsidRPr="00164602" w14:paraId="15016CB6" w14:textId="77777777" w:rsidTr="00DF0A0D">
        <w:tc>
          <w:tcPr>
            <w:tcW w:w="1261" w:type="dxa"/>
            <w:shd w:val="clear" w:color="auto" w:fill="auto"/>
          </w:tcPr>
          <w:p w14:paraId="7D350302" w14:textId="656F5FCB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4" w:type="dxa"/>
            <w:shd w:val="clear" w:color="auto" w:fill="auto"/>
          </w:tcPr>
          <w:p w14:paraId="3D3BEE83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64602">
              <w:rPr>
                <w:rFonts w:ascii="Times New Roman" w:hAnsi="Times New Roman"/>
              </w:rPr>
              <w:t>Фатхутдинова</w:t>
            </w:r>
            <w:proofErr w:type="spellEnd"/>
            <w:r w:rsidRPr="00164602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5189" w:type="dxa"/>
          </w:tcPr>
          <w:p w14:paraId="127E51DA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лиц пожилого и старческого возраста</w:t>
            </w:r>
          </w:p>
        </w:tc>
        <w:tc>
          <w:tcPr>
            <w:tcW w:w="1357" w:type="dxa"/>
            <w:shd w:val="clear" w:color="auto" w:fill="auto"/>
          </w:tcPr>
          <w:p w14:paraId="3792A4F0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НУК-1</w:t>
            </w:r>
          </w:p>
        </w:tc>
      </w:tr>
      <w:tr w:rsidR="00DF0A0D" w:rsidRPr="00164602" w14:paraId="18BF4848" w14:textId="77777777" w:rsidTr="00DF0A0D">
        <w:tc>
          <w:tcPr>
            <w:tcW w:w="1261" w:type="dxa"/>
            <w:shd w:val="clear" w:color="auto" w:fill="auto"/>
          </w:tcPr>
          <w:p w14:paraId="0023CD5B" w14:textId="28FDC281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4" w:type="dxa"/>
            <w:shd w:val="clear" w:color="auto" w:fill="auto"/>
          </w:tcPr>
          <w:p w14:paraId="50E81E41" w14:textId="77777777" w:rsidR="00DF0A0D" w:rsidRDefault="00DF0A0D" w:rsidP="00DF0A0D">
            <w:proofErr w:type="spellStart"/>
            <w:r w:rsidRPr="00354DFE">
              <w:rPr>
                <w:rFonts w:ascii="Times New Roman" w:hAnsi="Times New Roman"/>
              </w:rPr>
              <w:t>Фатхутдинова</w:t>
            </w:r>
            <w:proofErr w:type="spellEnd"/>
            <w:r w:rsidRPr="00354DFE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5189" w:type="dxa"/>
          </w:tcPr>
          <w:p w14:paraId="4EF6DBA8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беременных и кормящих женщин</w:t>
            </w:r>
          </w:p>
        </w:tc>
        <w:tc>
          <w:tcPr>
            <w:tcW w:w="1357" w:type="dxa"/>
            <w:shd w:val="clear" w:color="auto" w:fill="auto"/>
          </w:tcPr>
          <w:p w14:paraId="07407CB1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НУК-1</w:t>
            </w:r>
          </w:p>
        </w:tc>
      </w:tr>
      <w:tr w:rsidR="00DF0A0D" w:rsidRPr="00164602" w14:paraId="71CCAD19" w14:textId="77777777" w:rsidTr="00DF0A0D">
        <w:tc>
          <w:tcPr>
            <w:tcW w:w="1261" w:type="dxa"/>
            <w:shd w:val="clear" w:color="auto" w:fill="auto"/>
          </w:tcPr>
          <w:p w14:paraId="3F2603A4" w14:textId="00A86423" w:rsidR="00DF0A0D" w:rsidRPr="009B33CE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 w:rsidRPr="009B33CE">
              <w:rPr>
                <w:rFonts w:ascii="Times New Roman" w:hAnsi="Times New Roman"/>
                <w:sz w:val="21"/>
                <w:szCs w:val="21"/>
              </w:rPr>
              <w:t>03.11.2021, 9.50-11.25</w:t>
            </w:r>
          </w:p>
        </w:tc>
        <w:tc>
          <w:tcPr>
            <w:tcW w:w="2104" w:type="dxa"/>
            <w:shd w:val="clear" w:color="auto" w:fill="auto"/>
          </w:tcPr>
          <w:p w14:paraId="41DCFC28" w14:textId="77777777" w:rsidR="00DF0A0D" w:rsidRPr="009B33CE" w:rsidRDefault="00DF0A0D" w:rsidP="00DF0A0D">
            <w:pPr>
              <w:rPr>
                <w:rFonts w:ascii="Times New Roman" w:hAnsi="Times New Roman"/>
              </w:rPr>
            </w:pPr>
            <w:proofErr w:type="spellStart"/>
            <w:r w:rsidRPr="009B33CE">
              <w:rPr>
                <w:rFonts w:ascii="Times New Roman" w:hAnsi="Times New Roman"/>
              </w:rPr>
              <w:t>Фатхутдинова</w:t>
            </w:r>
            <w:proofErr w:type="spellEnd"/>
            <w:r w:rsidRPr="009B33CE">
              <w:rPr>
                <w:rFonts w:ascii="Times New Roman" w:hAnsi="Times New Roman"/>
              </w:rPr>
              <w:t xml:space="preserve"> Л.М.</w:t>
            </w:r>
          </w:p>
          <w:p w14:paraId="11DDA1D7" w14:textId="00A8A0B3" w:rsidR="007D676A" w:rsidRPr="009B33CE" w:rsidRDefault="007D676A" w:rsidP="007D67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B33CE">
              <w:rPr>
                <w:rFonts w:ascii="Times New Roman" w:hAnsi="Times New Roman"/>
                <w:highlight w:val="yellow"/>
              </w:rPr>
              <w:t>Абляева</w:t>
            </w:r>
            <w:proofErr w:type="spellEnd"/>
            <w:r w:rsidRPr="009B33CE">
              <w:rPr>
                <w:rFonts w:ascii="Times New Roman" w:hAnsi="Times New Roman"/>
                <w:highlight w:val="yellow"/>
              </w:rPr>
              <w:t xml:space="preserve"> А.В.</w:t>
            </w:r>
          </w:p>
        </w:tc>
        <w:tc>
          <w:tcPr>
            <w:tcW w:w="5189" w:type="dxa"/>
          </w:tcPr>
          <w:p w14:paraId="5E9A4015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детей и подростков</w:t>
            </w:r>
          </w:p>
        </w:tc>
        <w:tc>
          <w:tcPr>
            <w:tcW w:w="1357" w:type="dxa"/>
            <w:shd w:val="clear" w:color="auto" w:fill="auto"/>
          </w:tcPr>
          <w:p w14:paraId="1DC122DA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НУК-1</w:t>
            </w:r>
          </w:p>
        </w:tc>
      </w:tr>
      <w:tr w:rsidR="00DF0A0D" w:rsidRPr="00164602" w14:paraId="426E5FA6" w14:textId="77777777" w:rsidTr="00DF0A0D">
        <w:tc>
          <w:tcPr>
            <w:tcW w:w="1261" w:type="dxa"/>
            <w:shd w:val="clear" w:color="auto" w:fill="auto"/>
          </w:tcPr>
          <w:p w14:paraId="0F8E2356" w14:textId="0D86CC5B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4" w:type="dxa"/>
            <w:shd w:val="clear" w:color="auto" w:fill="auto"/>
          </w:tcPr>
          <w:p w14:paraId="36E2EBB0" w14:textId="77777777" w:rsidR="00DF0A0D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64602">
              <w:rPr>
                <w:rFonts w:ascii="Times New Roman" w:hAnsi="Times New Roman"/>
              </w:rPr>
              <w:t>Фатхутдинова</w:t>
            </w:r>
            <w:proofErr w:type="spellEnd"/>
            <w:r w:rsidRPr="00164602">
              <w:rPr>
                <w:rFonts w:ascii="Times New Roman" w:hAnsi="Times New Roman"/>
              </w:rPr>
              <w:t xml:space="preserve"> Л.М.</w:t>
            </w:r>
          </w:p>
          <w:p w14:paraId="2BA6F20E" w14:textId="7BF18E8E" w:rsidR="007D676A" w:rsidRPr="00164602" w:rsidRDefault="007D676A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D676A">
              <w:rPr>
                <w:rFonts w:ascii="Times New Roman" w:hAnsi="Times New Roman"/>
                <w:highlight w:val="yellow"/>
              </w:rPr>
              <w:t>Бадамшина</w:t>
            </w:r>
            <w:proofErr w:type="spellEnd"/>
            <w:r w:rsidRPr="007D676A">
              <w:rPr>
                <w:rFonts w:ascii="Times New Roman" w:hAnsi="Times New Roman"/>
                <w:highlight w:val="yellow"/>
              </w:rPr>
              <w:t xml:space="preserve"> Г.Г.</w:t>
            </w:r>
          </w:p>
        </w:tc>
        <w:tc>
          <w:tcPr>
            <w:tcW w:w="5189" w:type="dxa"/>
          </w:tcPr>
          <w:p w14:paraId="69821DB2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  <w:tc>
          <w:tcPr>
            <w:tcW w:w="1357" w:type="dxa"/>
            <w:shd w:val="clear" w:color="auto" w:fill="auto"/>
          </w:tcPr>
          <w:p w14:paraId="32E5264F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НУК-1</w:t>
            </w:r>
          </w:p>
        </w:tc>
      </w:tr>
      <w:tr w:rsidR="00DF0A0D" w:rsidRPr="00164602" w14:paraId="0E6422E8" w14:textId="77777777" w:rsidTr="00DF0A0D">
        <w:tc>
          <w:tcPr>
            <w:tcW w:w="1261" w:type="dxa"/>
            <w:shd w:val="clear" w:color="auto" w:fill="auto"/>
          </w:tcPr>
          <w:p w14:paraId="10813DEB" w14:textId="3430A036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4" w:type="dxa"/>
            <w:shd w:val="clear" w:color="auto" w:fill="auto"/>
          </w:tcPr>
          <w:p w14:paraId="2EFB82A7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64602">
              <w:rPr>
                <w:rFonts w:ascii="Times New Roman" w:hAnsi="Times New Roman"/>
              </w:rPr>
              <w:t>Фатхутдинова</w:t>
            </w:r>
            <w:proofErr w:type="spellEnd"/>
            <w:r w:rsidRPr="00164602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5189" w:type="dxa"/>
          </w:tcPr>
          <w:p w14:paraId="68AED000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  <w:tc>
          <w:tcPr>
            <w:tcW w:w="1357" w:type="dxa"/>
            <w:shd w:val="clear" w:color="auto" w:fill="auto"/>
          </w:tcPr>
          <w:p w14:paraId="2C3DBAFC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НУК-1</w:t>
            </w:r>
          </w:p>
        </w:tc>
      </w:tr>
      <w:tr w:rsidR="00DF0A0D" w:rsidRPr="00164602" w14:paraId="62636517" w14:textId="77777777" w:rsidTr="00DF0A0D">
        <w:tc>
          <w:tcPr>
            <w:tcW w:w="1261" w:type="dxa"/>
            <w:shd w:val="clear" w:color="auto" w:fill="auto"/>
          </w:tcPr>
          <w:p w14:paraId="104C94A4" w14:textId="49CB5558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4" w:type="dxa"/>
            <w:shd w:val="clear" w:color="auto" w:fill="auto"/>
          </w:tcPr>
          <w:p w14:paraId="5B5B490A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64602">
              <w:rPr>
                <w:rFonts w:ascii="Times New Roman" w:hAnsi="Times New Roman"/>
              </w:rPr>
              <w:t>Фатхутдинова</w:t>
            </w:r>
            <w:proofErr w:type="spellEnd"/>
            <w:r w:rsidRPr="00164602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5189" w:type="dxa"/>
          </w:tcPr>
          <w:p w14:paraId="23BF2B50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Химические вещества (ксенобиотики) в пищевых продуктах</w:t>
            </w:r>
          </w:p>
        </w:tc>
        <w:tc>
          <w:tcPr>
            <w:tcW w:w="1357" w:type="dxa"/>
            <w:shd w:val="clear" w:color="auto" w:fill="auto"/>
          </w:tcPr>
          <w:p w14:paraId="213D3D7F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НУК-1</w:t>
            </w:r>
          </w:p>
        </w:tc>
      </w:tr>
    </w:tbl>
    <w:p w14:paraId="02EB378F" w14:textId="77777777" w:rsidR="00F0410F" w:rsidRPr="00164602" w:rsidRDefault="00F0410F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A05A809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A39BBE3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1C8F396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2A3D3EC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D0B940D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E27B00A" w14:textId="77777777" w:rsid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0061E4C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14:paraId="44EAFD9C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B94D5A5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3E503E3E" w14:textId="14504818" w:rsidR="00DF0A0D" w:rsidRDefault="00DF0A0D">
      <w:pPr>
        <w:spacing w:after="0" w:line="240" w:lineRule="auto"/>
        <w:rPr>
          <w:rFonts w:ascii="Times New Roman" w:hAnsi="Times New Roman"/>
        </w:rPr>
      </w:pPr>
    </w:p>
    <w:p w14:paraId="2256F319" w14:textId="3F4111AF" w:rsidR="00164602" w:rsidRPr="00164602" w:rsidRDefault="00164602" w:rsidP="00164602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«УТВЕРЖДАЮ»</w:t>
      </w:r>
    </w:p>
    <w:p w14:paraId="49E28BAA" w14:textId="77777777" w:rsidR="00164602" w:rsidRPr="00164602" w:rsidRDefault="00164602" w:rsidP="00164602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4C140F68" w14:textId="77777777" w:rsidR="00164602" w:rsidRPr="00164602" w:rsidRDefault="00164602" w:rsidP="00164602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5AAC0ED9" w14:textId="77777777" w:rsidR="00164602" w:rsidRPr="00164602" w:rsidRDefault="00164602" w:rsidP="00164602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0C2DFE7B" w14:textId="77777777" w:rsidR="00033FC1" w:rsidRPr="00BB1DFF" w:rsidRDefault="00033FC1" w:rsidP="00033FC1">
      <w:pPr>
        <w:ind w:left="2124" w:firstLine="708"/>
        <w:jc w:val="center"/>
        <w:rPr>
          <w:sz w:val="24"/>
        </w:rPr>
      </w:pPr>
      <w:r w:rsidRPr="00BB1DFF">
        <w:rPr>
          <w:sz w:val="32"/>
          <w:szCs w:val="24"/>
        </w:rPr>
        <w:t xml:space="preserve"> </w:t>
      </w:r>
      <w:r w:rsidRPr="00BB1DFF">
        <w:rPr>
          <w:sz w:val="24"/>
        </w:rPr>
        <w:t xml:space="preserve"> «</w:t>
      </w:r>
      <w:r>
        <w:rPr>
          <w:sz w:val="24"/>
        </w:rPr>
        <w:t>2» июля</w:t>
      </w:r>
      <w:r w:rsidRPr="00BB1DFF">
        <w:rPr>
          <w:sz w:val="24"/>
        </w:rPr>
        <w:t xml:space="preserve"> 20</w:t>
      </w:r>
      <w:r w:rsidRPr="00D94C5C">
        <w:rPr>
          <w:sz w:val="24"/>
        </w:rPr>
        <w:t>2</w:t>
      </w:r>
      <w:r>
        <w:rPr>
          <w:sz w:val="24"/>
        </w:rPr>
        <w:t>1</w:t>
      </w:r>
      <w:r w:rsidRPr="00BB1DFF">
        <w:rPr>
          <w:sz w:val="24"/>
        </w:rPr>
        <w:t xml:space="preserve"> г.</w:t>
      </w:r>
    </w:p>
    <w:p w14:paraId="3DEEC669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82835A3" w14:textId="79065586" w:rsidR="00164602" w:rsidRDefault="00164602" w:rsidP="00FC0CC5">
      <w:pPr>
        <w:spacing w:after="0" w:line="240" w:lineRule="auto"/>
        <w:jc w:val="center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Расписание </w:t>
      </w:r>
      <w:r w:rsidRPr="00164602">
        <w:rPr>
          <w:rFonts w:ascii="Times New Roman" w:hAnsi="Times New Roman"/>
          <w:b/>
          <w:bCs/>
        </w:rPr>
        <w:t>практических занятий</w:t>
      </w:r>
      <w:r w:rsidRPr="00164602">
        <w:rPr>
          <w:rFonts w:ascii="Times New Roman" w:hAnsi="Times New Roman"/>
        </w:rPr>
        <w:t xml:space="preserve"> по дисциплине «</w:t>
      </w:r>
      <w:r w:rsidRPr="00164602">
        <w:rPr>
          <w:rFonts w:ascii="Times New Roman" w:hAnsi="Times New Roman"/>
          <w:b/>
        </w:rPr>
        <w:t>гигиена питания</w:t>
      </w:r>
      <w:r w:rsidRPr="00164602">
        <w:rPr>
          <w:rFonts w:ascii="Times New Roman" w:hAnsi="Times New Roman"/>
        </w:rPr>
        <w:t xml:space="preserve">» для студентов </w:t>
      </w:r>
      <w:r w:rsidRPr="00164602">
        <w:rPr>
          <w:rFonts w:ascii="Times New Roman" w:hAnsi="Times New Roman"/>
          <w:b/>
        </w:rPr>
        <w:t>6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  <w:r w:rsidR="00FC0CC5">
        <w:rPr>
          <w:rFonts w:ascii="Times New Roman" w:hAnsi="Times New Roman"/>
        </w:rPr>
        <w:t>на осенний семестр 202</w:t>
      </w:r>
      <w:r w:rsidR="00DF0A0D">
        <w:rPr>
          <w:rFonts w:ascii="Times New Roman" w:hAnsi="Times New Roman"/>
        </w:rPr>
        <w:t>1</w:t>
      </w:r>
      <w:r w:rsidR="00FC0CC5">
        <w:rPr>
          <w:rFonts w:ascii="Times New Roman" w:hAnsi="Times New Roman"/>
        </w:rPr>
        <w:t>/2</w:t>
      </w:r>
      <w:r w:rsidR="00DF0A0D">
        <w:rPr>
          <w:rFonts w:ascii="Times New Roman" w:hAnsi="Times New Roman"/>
        </w:rPr>
        <w:t>2</w:t>
      </w:r>
      <w:r w:rsidRPr="00164602">
        <w:rPr>
          <w:rFonts w:ascii="Times New Roman" w:hAnsi="Times New Roman"/>
        </w:rPr>
        <w:t xml:space="preserve"> учебного года</w:t>
      </w:r>
    </w:p>
    <w:p w14:paraId="7B3B43FC" w14:textId="637C0801" w:rsidR="00A26035" w:rsidRPr="00164602" w:rsidRDefault="00A26035" w:rsidP="00A26035">
      <w:pPr>
        <w:spacing w:after="0" w:line="240" w:lineRule="auto"/>
        <w:jc w:val="center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Время занятий: 13.00-17.50</w:t>
      </w:r>
      <w:r>
        <w:rPr>
          <w:rFonts w:ascii="Times New Roman" w:hAnsi="Times New Roman"/>
        </w:rPr>
        <w:t xml:space="preserve"> (6 академических часов)</w:t>
      </w:r>
    </w:p>
    <w:p w14:paraId="3656B9AB" w14:textId="77777777" w:rsidR="00D51455" w:rsidRPr="00164602" w:rsidRDefault="00D51455" w:rsidP="0016460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1394"/>
        <w:gridCol w:w="4129"/>
        <w:gridCol w:w="2469"/>
      </w:tblGrid>
      <w:tr w:rsidR="00164602" w:rsidRPr="00164602" w14:paraId="2CB5A8E8" w14:textId="77777777" w:rsidTr="00DF0A0D">
        <w:tc>
          <w:tcPr>
            <w:tcW w:w="1919" w:type="dxa"/>
            <w:shd w:val="clear" w:color="auto" w:fill="auto"/>
          </w:tcPr>
          <w:p w14:paraId="6ABA8DF5" w14:textId="77777777" w:rsidR="00164602" w:rsidRPr="00164602" w:rsidRDefault="00164602" w:rsidP="001646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94" w:type="dxa"/>
            <w:shd w:val="clear" w:color="auto" w:fill="auto"/>
          </w:tcPr>
          <w:p w14:paraId="7634D39B" w14:textId="77777777" w:rsidR="00164602" w:rsidRPr="00164602" w:rsidRDefault="00164602" w:rsidP="001646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129" w:type="dxa"/>
            <w:shd w:val="clear" w:color="auto" w:fill="auto"/>
          </w:tcPr>
          <w:p w14:paraId="792C9A86" w14:textId="77777777" w:rsidR="00164602" w:rsidRPr="00164602" w:rsidRDefault="00164602" w:rsidP="0016460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164602">
              <w:rPr>
                <w:rFonts w:ascii="Times New Roman" w:hAnsi="Times New Roman"/>
              </w:rPr>
              <w:t>ФИО преподавателя</w:t>
            </w:r>
            <w:r w:rsidRPr="00164602">
              <w:rPr>
                <w:rFonts w:ascii="Times New Roman" w:hAnsi="Times New Roman"/>
                <w:vertAlign w:val="superscript"/>
                <w:lang w:val="en-US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14:paraId="1642E405" w14:textId="77777777" w:rsidR="00164602" w:rsidRPr="00164602" w:rsidRDefault="00164602" w:rsidP="0016460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164602">
              <w:rPr>
                <w:rFonts w:ascii="Times New Roman" w:hAnsi="Times New Roman"/>
              </w:rPr>
              <w:t>Место проведения, аудитория</w:t>
            </w:r>
            <w:r w:rsidRPr="00164602">
              <w:rPr>
                <w:rFonts w:ascii="Times New Roman" w:hAnsi="Times New Roman"/>
                <w:vertAlign w:val="superscript"/>
                <w:lang w:val="en-US"/>
              </w:rPr>
              <w:t>2</w:t>
            </w:r>
          </w:p>
        </w:tc>
      </w:tr>
      <w:tr w:rsidR="00DF0A0D" w:rsidRPr="00164602" w14:paraId="10710226" w14:textId="77777777" w:rsidTr="00DF0A0D">
        <w:trPr>
          <w:trHeight w:val="1053"/>
        </w:trPr>
        <w:tc>
          <w:tcPr>
            <w:tcW w:w="1919" w:type="dxa"/>
            <w:shd w:val="clear" w:color="auto" w:fill="auto"/>
          </w:tcPr>
          <w:p w14:paraId="78179595" w14:textId="46D385A5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08.11.2021-18.11.2021</w:t>
            </w:r>
          </w:p>
        </w:tc>
        <w:tc>
          <w:tcPr>
            <w:tcW w:w="1394" w:type="dxa"/>
            <w:shd w:val="clear" w:color="auto" w:fill="auto"/>
          </w:tcPr>
          <w:p w14:paraId="49BFFADA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3601</w:t>
            </w:r>
          </w:p>
        </w:tc>
        <w:tc>
          <w:tcPr>
            <w:tcW w:w="4129" w:type="dxa"/>
            <w:shd w:val="clear" w:color="auto" w:fill="auto"/>
          </w:tcPr>
          <w:p w14:paraId="1B36235A" w14:textId="77777777" w:rsidR="009B33CE" w:rsidRPr="00DF0A0D" w:rsidRDefault="009B33CE" w:rsidP="009B3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F0A0D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DF0A0D"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 w:rsidRPr="00DF0A0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15BF5297" w14:textId="06F70512" w:rsidR="00DF0A0D" w:rsidRPr="00164602" w:rsidRDefault="009B33CE" w:rsidP="009B3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Р.А.Мусин</w:t>
            </w:r>
            <w:proofErr w:type="spellEnd"/>
          </w:p>
        </w:tc>
        <w:tc>
          <w:tcPr>
            <w:tcW w:w="2469" w:type="dxa"/>
            <w:shd w:val="clear" w:color="auto" w:fill="auto"/>
          </w:tcPr>
          <w:p w14:paraId="45FB0818" w14:textId="1BAF4739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214477EB">
              <w:rPr>
                <w:rFonts w:ascii="Times New Roman" w:hAnsi="Times New Roman"/>
              </w:rPr>
              <w:t>НУК (407), НПУЦ МПФ (462) (в соответствии с тематическим планом)</w:t>
            </w:r>
          </w:p>
        </w:tc>
      </w:tr>
      <w:tr w:rsidR="00DF0A0D" w:rsidRPr="00164602" w14:paraId="2AF33C11" w14:textId="77777777" w:rsidTr="00DF0A0D">
        <w:tc>
          <w:tcPr>
            <w:tcW w:w="1919" w:type="dxa"/>
            <w:shd w:val="clear" w:color="auto" w:fill="auto"/>
          </w:tcPr>
          <w:p w14:paraId="49B54B19" w14:textId="0AB6EC0A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24.09.2021 - 06.10.2021</w:t>
            </w:r>
          </w:p>
        </w:tc>
        <w:tc>
          <w:tcPr>
            <w:tcW w:w="1394" w:type="dxa"/>
            <w:shd w:val="clear" w:color="auto" w:fill="auto"/>
          </w:tcPr>
          <w:p w14:paraId="77843185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3602</w:t>
            </w:r>
          </w:p>
        </w:tc>
        <w:tc>
          <w:tcPr>
            <w:tcW w:w="4129" w:type="dxa"/>
            <w:shd w:val="clear" w:color="auto" w:fill="auto"/>
          </w:tcPr>
          <w:p w14:paraId="2CF92828" w14:textId="77777777" w:rsidR="009B33CE" w:rsidRPr="00DF0A0D" w:rsidRDefault="009B33CE" w:rsidP="009B3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F0A0D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DF0A0D"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 w:rsidRPr="00DF0A0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2C3EB41D" w14:textId="6D8642D9" w:rsidR="00DF0A0D" w:rsidRPr="00164602" w:rsidRDefault="009B33CE" w:rsidP="009B3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Р.А.Мусин</w:t>
            </w:r>
            <w:proofErr w:type="spellEnd"/>
          </w:p>
        </w:tc>
        <w:tc>
          <w:tcPr>
            <w:tcW w:w="2469" w:type="dxa"/>
            <w:shd w:val="clear" w:color="auto" w:fill="auto"/>
          </w:tcPr>
          <w:p w14:paraId="5B2D2789" w14:textId="3C64B510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214477EB">
              <w:rPr>
                <w:rFonts w:ascii="Times New Roman" w:hAnsi="Times New Roman"/>
              </w:rPr>
              <w:t>НУК (407), НПУЦ МПФ (462) (в соответствии с тематическим планом)</w:t>
            </w:r>
          </w:p>
        </w:tc>
      </w:tr>
      <w:tr w:rsidR="00DF0A0D" w:rsidRPr="00164602" w14:paraId="62AF337A" w14:textId="77777777" w:rsidTr="00DF0A0D">
        <w:tc>
          <w:tcPr>
            <w:tcW w:w="1919" w:type="dxa"/>
            <w:shd w:val="clear" w:color="auto" w:fill="auto"/>
          </w:tcPr>
          <w:p w14:paraId="28DC7D08" w14:textId="16CEBE04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13.09.2021-23.09.2021</w:t>
            </w:r>
          </w:p>
        </w:tc>
        <w:tc>
          <w:tcPr>
            <w:tcW w:w="1394" w:type="dxa"/>
            <w:shd w:val="clear" w:color="auto" w:fill="auto"/>
          </w:tcPr>
          <w:p w14:paraId="111BDFE1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3603</w:t>
            </w:r>
          </w:p>
        </w:tc>
        <w:tc>
          <w:tcPr>
            <w:tcW w:w="4129" w:type="dxa"/>
            <w:shd w:val="clear" w:color="auto" w:fill="auto"/>
          </w:tcPr>
          <w:p w14:paraId="7CAC9C28" w14:textId="77777777" w:rsidR="00DF0A0D" w:rsidRPr="00DF0A0D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F0A0D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DF0A0D"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 w:rsidRPr="00DF0A0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077E2E29" w14:textId="04EFA6FE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Р.А.Мусин</w:t>
            </w:r>
            <w:proofErr w:type="spellEnd"/>
          </w:p>
        </w:tc>
        <w:tc>
          <w:tcPr>
            <w:tcW w:w="2469" w:type="dxa"/>
            <w:shd w:val="clear" w:color="auto" w:fill="auto"/>
          </w:tcPr>
          <w:p w14:paraId="2BC40BC8" w14:textId="07176A3B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214477EB">
              <w:rPr>
                <w:rFonts w:ascii="Times New Roman" w:hAnsi="Times New Roman"/>
              </w:rPr>
              <w:t>НУК (407), НПУЦ МПФ (462) (в соответствии с тематическим планом)</w:t>
            </w:r>
          </w:p>
        </w:tc>
      </w:tr>
      <w:tr w:rsidR="00DF0A0D" w:rsidRPr="00164602" w14:paraId="6ED1A6F0" w14:textId="77777777" w:rsidTr="00DF0A0D">
        <w:tc>
          <w:tcPr>
            <w:tcW w:w="1919" w:type="dxa"/>
            <w:shd w:val="clear" w:color="auto" w:fill="auto"/>
          </w:tcPr>
          <w:p w14:paraId="2F2E5714" w14:textId="36FCEE14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20.10.2021-01.11.2021</w:t>
            </w:r>
          </w:p>
        </w:tc>
        <w:tc>
          <w:tcPr>
            <w:tcW w:w="1394" w:type="dxa"/>
            <w:shd w:val="clear" w:color="auto" w:fill="auto"/>
          </w:tcPr>
          <w:p w14:paraId="0A572B17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3604</w:t>
            </w:r>
          </w:p>
        </w:tc>
        <w:tc>
          <w:tcPr>
            <w:tcW w:w="4129" w:type="dxa"/>
            <w:shd w:val="clear" w:color="auto" w:fill="auto"/>
          </w:tcPr>
          <w:p w14:paraId="33EADBD4" w14:textId="77777777" w:rsidR="009B33CE" w:rsidRPr="00DF0A0D" w:rsidRDefault="009B33CE" w:rsidP="009B3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F0A0D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DF0A0D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  <w:r w:rsidRPr="00DF0A0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0E308AA0" w14:textId="540017C0" w:rsidR="00DF0A0D" w:rsidRPr="00164602" w:rsidRDefault="009B33CE" w:rsidP="009B3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Р.А.Мусин</w:t>
            </w:r>
            <w:proofErr w:type="spellEnd"/>
          </w:p>
        </w:tc>
        <w:tc>
          <w:tcPr>
            <w:tcW w:w="2469" w:type="dxa"/>
            <w:shd w:val="clear" w:color="auto" w:fill="auto"/>
          </w:tcPr>
          <w:p w14:paraId="4290EE74" w14:textId="5AFFCB2F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214477EB">
              <w:rPr>
                <w:rFonts w:ascii="Times New Roman" w:hAnsi="Times New Roman"/>
              </w:rPr>
              <w:t>НУК (407), НПУЦ МПФ (462) (в соответствии с тематическим планом)</w:t>
            </w:r>
          </w:p>
        </w:tc>
      </w:tr>
      <w:tr w:rsidR="00DF0A0D" w:rsidRPr="00164602" w14:paraId="64166AAE" w14:textId="77777777" w:rsidTr="00DF0A0D">
        <w:trPr>
          <w:trHeight w:val="1141"/>
        </w:trPr>
        <w:tc>
          <w:tcPr>
            <w:tcW w:w="1919" w:type="dxa"/>
            <w:shd w:val="clear" w:color="auto" w:fill="auto"/>
          </w:tcPr>
          <w:p w14:paraId="184893FB" w14:textId="44610FF7" w:rsidR="00DF0A0D" w:rsidRPr="00164602" w:rsidRDefault="00DF0A0D" w:rsidP="00DF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29.11.2021-09.12.2021</w:t>
            </w:r>
          </w:p>
        </w:tc>
        <w:tc>
          <w:tcPr>
            <w:tcW w:w="1394" w:type="dxa"/>
            <w:shd w:val="clear" w:color="auto" w:fill="auto"/>
          </w:tcPr>
          <w:p w14:paraId="741C845B" w14:textId="77777777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3605</w:t>
            </w:r>
          </w:p>
        </w:tc>
        <w:tc>
          <w:tcPr>
            <w:tcW w:w="4129" w:type="dxa"/>
            <w:shd w:val="clear" w:color="auto" w:fill="auto"/>
          </w:tcPr>
          <w:p w14:paraId="23B7F7D1" w14:textId="77777777" w:rsidR="009B33CE" w:rsidRPr="00DF0A0D" w:rsidRDefault="009B33CE" w:rsidP="009B3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F0A0D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DF0A0D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  <w:r w:rsidRPr="00DF0A0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46B9FC1F" w14:textId="63AAE4AA" w:rsidR="00DF0A0D" w:rsidRPr="00164602" w:rsidRDefault="009B33CE" w:rsidP="009B3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Р.А.Мусин</w:t>
            </w:r>
            <w:proofErr w:type="spellEnd"/>
          </w:p>
        </w:tc>
        <w:tc>
          <w:tcPr>
            <w:tcW w:w="2469" w:type="dxa"/>
            <w:shd w:val="clear" w:color="auto" w:fill="auto"/>
          </w:tcPr>
          <w:p w14:paraId="20288299" w14:textId="561EAD8C" w:rsidR="00DF0A0D" w:rsidRPr="00164602" w:rsidRDefault="00DF0A0D" w:rsidP="00DF0A0D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214477EB">
              <w:rPr>
                <w:rFonts w:ascii="Times New Roman" w:hAnsi="Times New Roman"/>
              </w:rPr>
              <w:t>НУК (407), НПУЦ МПФ (462) (в соответствии с тематическим планом)</w:t>
            </w:r>
          </w:p>
        </w:tc>
      </w:tr>
    </w:tbl>
    <w:p w14:paraId="3F91E018" w14:textId="33698E3E" w:rsidR="00164602" w:rsidRPr="00164602" w:rsidRDefault="00164602" w:rsidP="00164602">
      <w:pPr>
        <w:spacing w:after="0" w:line="240" w:lineRule="auto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Время занятий: 13.00-17.50</w:t>
      </w:r>
      <w:r w:rsidR="00505E6D">
        <w:rPr>
          <w:rFonts w:ascii="Times New Roman" w:hAnsi="Times New Roman"/>
        </w:rPr>
        <w:t xml:space="preserve"> </w:t>
      </w:r>
    </w:p>
    <w:p w14:paraId="7B9B0E3E" w14:textId="77777777" w:rsidR="00164602" w:rsidRPr="00164602" w:rsidRDefault="00164602" w:rsidP="00164602">
      <w:pPr>
        <w:spacing w:after="0" w:line="240" w:lineRule="auto"/>
        <w:rPr>
          <w:rFonts w:ascii="Times New Roman" w:hAnsi="Times New Roman"/>
        </w:rPr>
      </w:pPr>
      <w:r w:rsidRPr="00164602">
        <w:rPr>
          <w:rFonts w:ascii="Times New Roman" w:hAnsi="Times New Roman"/>
          <w:vertAlign w:val="superscript"/>
        </w:rPr>
        <w:t xml:space="preserve">1 </w:t>
      </w:r>
      <w:r w:rsidRPr="00164602">
        <w:rPr>
          <w:rFonts w:ascii="Times New Roman" w:hAnsi="Times New Roman"/>
          <w:b/>
        </w:rPr>
        <w:t>Основной преподаватель</w:t>
      </w:r>
      <w:r w:rsidRPr="00164602">
        <w:rPr>
          <w:rFonts w:ascii="Times New Roman" w:hAnsi="Times New Roman"/>
        </w:rPr>
        <w:t xml:space="preserve"> и специалист(ы) практических баз</w:t>
      </w:r>
    </w:p>
    <w:p w14:paraId="563547C3" w14:textId="77777777" w:rsidR="00164602" w:rsidRPr="00164602" w:rsidRDefault="00164602" w:rsidP="00164602">
      <w:pPr>
        <w:spacing w:after="0" w:line="240" w:lineRule="auto"/>
        <w:rPr>
          <w:rFonts w:ascii="Times New Roman" w:hAnsi="Times New Roman"/>
        </w:rPr>
      </w:pPr>
      <w:r w:rsidRPr="00164602">
        <w:rPr>
          <w:rFonts w:ascii="Times New Roman" w:hAnsi="Times New Roman"/>
          <w:vertAlign w:val="superscript"/>
        </w:rPr>
        <w:t xml:space="preserve">2 </w:t>
      </w:r>
      <w:r w:rsidR="0027051B">
        <w:rPr>
          <w:rFonts w:ascii="Times New Roman" w:hAnsi="Times New Roman"/>
        </w:rPr>
        <w:t>НПУ</w:t>
      </w:r>
      <w:r w:rsidRPr="00164602">
        <w:rPr>
          <w:rFonts w:ascii="Times New Roman" w:hAnsi="Times New Roman"/>
        </w:rPr>
        <w:t xml:space="preserve">Ц МПФ – научно-практический учебный центр МПФ, </w:t>
      </w:r>
      <w:proofErr w:type="spellStart"/>
      <w:r w:rsidRPr="00164602">
        <w:rPr>
          <w:rFonts w:ascii="Times New Roman" w:hAnsi="Times New Roman"/>
        </w:rPr>
        <w:t>ЦГиЭ</w:t>
      </w:r>
      <w:proofErr w:type="spellEnd"/>
      <w:r w:rsidRPr="00164602">
        <w:rPr>
          <w:rFonts w:ascii="Times New Roman" w:hAnsi="Times New Roman"/>
        </w:rPr>
        <w:t>, ул. Сеченова, д. 13а</w:t>
      </w:r>
    </w:p>
    <w:p w14:paraId="049F31CB" w14:textId="77777777" w:rsidR="00164602" w:rsidRPr="00164602" w:rsidRDefault="00164602" w:rsidP="00164602">
      <w:pPr>
        <w:spacing w:after="0" w:line="240" w:lineRule="auto"/>
        <w:rPr>
          <w:rFonts w:ascii="Times New Roman" w:hAnsi="Times New Roman"/>
        </w:rPr>
      </w:pPr>
    </w:p>
    <w:p w14:paraId="5D96BF80" w14:textId="3049B0F0" w:rsidR="00543024" w:rsidRPr="00164602" w:rsidRDefault="00543024" w:rsidP="001E44A4">
      <w:pPr>
        <w:spacing w:after="0" w:line="240" w:lineRule="auto"/>
        <w:jc w:val="center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164602">
        <w:rPr>
          <w:rFonts w:ascii="Times New Roman" w:hAnsi="Times New Roman"/>
          <w:b/>
        </w:rPr>
        <w:t>«гигиена питания»</w:t>
      </w:r>
      <w:r w:rsidRPr="00164602">
        <w:rPr>
          <w:rFonts w:ascii="Times New Roman" w:hAnsi="Times New Roman"/>
        </w:rPr>
        <w:t xml:space="preserve"> для студентов </w:t>
      </w:r>
      <w:r w:rsidRPr="00164602">
        <w:rPr>
          <w:rFonts w:ascii="Times New Roman" w:hAnsi="Times New Roman"/>
          <w:b/>
        </w:rPr>
        <w:t>6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  <w:r w:rsidR="00D12493">
        <w:rPr>
          <w:rFonts w:ascii="Times New Roman" w:hAnsi="Times New Roman"/>
        </w:rPr>
        <w:t>на осенний семестр 202</w:t>
      </w:r>
      <w:r w:rsidR="00DF0A0D">
        <w:rPr>
          <w:rFonts w:ascii="Times New Roman" w:hAnsi="Times New Roman"/>
        </w:rPr>
        <w:t>1</w:t>
      </w:r>
      <w:r w:rsidR="00D12493" w:rsidRPr="00D12493">
        <w:rPr>
          <w:rFonts w:ascii="Times New Roman" w:hAnsi="Times New Roman"/>
        </w:rPr>
        <w:t>/</w:t>
      </w:r>
      <w:r w:rsidR="00D12493">
        <w:rPr>
          <w:rFonts w:ascii="Times New Roman" w:hAnsi="Times New Roman"/>
        </w:rPr>
        <w:t>2</w:t>
      </w:r>
      <w:r w:rsidR="00DF0A0D">
        <w:rPr>
          <w:rFonts w:ascii="Times New Roman" w:hAnsi="Times New Roman"/>
        </w:rPr>
        <w:t>2</w:t>
      </w:r>
      <w:r w:rsidRPr="00164602">
        <w:rPr>
          <w:rFonts w:ascii="Times New Roman" w:hAnsi="Times New Roman"/>
        </w:rPr>
        <w:t xml:space="preserve"> учебного года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9607"/>
      </w:tblGrid>
      <w:tr w:rsidR="002B1ACE" w:rsidRPr="00164602" w14:paraId="48DE4BD2" w14:textId="77777777" w:rsidTr="002B1ACE">
        <w:tc>
          <w:tcPr>
            <w:tcW w:w="530" w:type="dxa"/>
            <w:shd w:val="clear" w:color="auto" w:fill="auto"/>
          </w:tcPr>
          <w:p w14:paraId="427D9C9B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№</w:t>
            </w:r>
          </w:p>
        </w:tc>
        <w:tc>
          <w:tcPr>
            <w:tcW w:w="9607" w:type="dxa"/>
            <w:shd w:val="clear" w:color="auto" w:fill="auto"/>
          </w:tcPr>
          <w:p w14:paraId="0F632E02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Тема занятия</w:t>
            </w:r>
          </w:p>
        </w:tc>
      </w:tr>
      <w:tr w:rsidR="002B1ACE" w:rsidRPr="00164602" w14:paraId="08C2DEB1" w14:textId="77777777" w:rsidTr="002B1ACE">
        <w:tc>
          <w:tcPr>
            <w:tcW w:w="10137" w:type="dxa"/>
            <w:gridSpan w:val="2"/>
            <w:shd w:val="clear" w:color="auto" w:fill="auto"/>
          </w:tcPr>
          <w:p w14:paraId="5E70CA44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3. Основные принципы организации рационального питания различных групп населения</w:t>
            </w:r>
          </w:p>
        </w:tc>
      </w:tr>
      <w:tr w:rsidR="002B1ACE" w:rsidRPr="00164602" w14:paraId="392AE8A4" w14:textId="77777777" w:rsidTr="002B1ACE">
        <w:tc>
          <w:tcPr>
            <w:tcW w:w="530" w:type="dxa"/>
            <w:shd w:val="clear" w:color="auto" w:fill="auto"/>
          </w:tcPr>
          <w:p w14:paraId="0135CBF0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1.</w:t>
            </w:r>
          </w:p>
        </w:tc>
        <w:tc>
          <w:tcPr>
            <w:tcW w:w="9607" w:type="dxa"/>
            <w:shd w:val="clear" w:color="auto" w:fill="auto"/>
          </w:tcPr>
          <w:p w14:paraId="2FAF618C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Основные принципы рационального питания</w:t>
            </w:r>
          </w:p>
        </w:tc>
      </w:tr>
      <w:tr w:rsidR="002B1ACE" w:rsidRPr="00164602" w14:paraId="63C06157" w14:textId="77777777" w:rsidTr="002B1ACE">
        <w:tc>
          <w:tcPr>
            <w:tcW w:w="530" w:type="dxa"/>
            <w:shd w:val="clear" w:color="auto" w:fill="auto"/>
          </w:tcPr>
          <w:p w14:paraId="47886996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2.</w:t>
            </w:r>
          </w:p>
        </w:tc>
        <w:tc>
          <w:tcPr>
            <w:tcW w:w="9607" w:type="dxa"/>
            <w:shd w:val="clear" w:color="auto" w:fill="auto"/>
          </w:tcPr>
          <w:p w14:paraId="1277EC6B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лечебного и диетического питания</w:t>
            </w:r>
          </w:p>
        </w:tc>
      </w:tr>
      <w:tr w:rsidR="002B1ACE" w:rsidRPr="00164602" w14:paraId="1879B92E" w14:textId="77777777" w:rsidTr="002B1ACE">
        <w:tc>
          <w:tcPr>
            <w:tcW w:w="530" w:type="dxa"/>
            <w:shd w:val="clear" w:color="auto" w:fill="auto"/>
          </w:tcPr>
          <w:p w14:paraId="1F75A9D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3.</w:t>
            </w:r>
          </w:p>
        </w:tc>
        <w:tc>
          <w:tcPr>
            <w:tcW w:w="9607" w:type="dxa"/>
            <w:shd w:val="clear" w:color="auto" w:fill="auto"/>
          </w:tcPr>
          <w:p w14:paraId="4FE6922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лечебно-профилактического питания</w:t>
            </w:r>
          </w:p>
        </w:tc>
      </w:tr>
      <w:tr w:rsidR="00DF0A0D" w:rsidRPr="00164602" w14:paraId="656088E8" w14:textId="77777777" w:rsidTr="002B1ACE">
        <w:tc>
          <w:tcPr>
            <w:tcW w:w="530" w:type="dxa"/>
            <w:shd w:val="clear" w:color="auto" w:fill="auto"/>
          </w:tcPr>
          <w:p w14:paraId="267B3F7F" w14:textId="125F9266" w:rsidR="00DF0A0D" w:rsidRPr="00164602" w:rsidRDefault="00DF0A0D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607" w:type="dxa"/>
            <w:shd w:val="clear" w:color="auto" w:fill="auto"/>
          </w:tcPr>
          <w:p w14:paraId="613FBDC8" w14:textId="6F9FD16E" w:rsidR="00DF0A0D" w:rsidRPr="00164602" w:rsidRDefault="00DF0A0D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питания в детских образовательных организациях, социальных учреждениях.</w:t>
            </w:r>
          </w:p>
        </w:tc>
      </w:tr>
      <w:tr w:rsidR="00DF0A0D" w:rsidRPr="00164602" w14:paraId="142D43BE" w14:textId="77777777" w:rsidTr="002B1ACE">
        <w:tc>
          <w:tcPr>
            <w:tcW w:w="530" w:type="dxa"/>
            <w:shd w:val="clear" w:color="auto" w:fill="auto"/>
          </w:tcPr>
          <w:p w14:paraId="7FF43582" w14:textId="05CF3DD9" w:rsidR="00DF0A0D" w:rsidRPr="00164602" w:rsidRDefault="00DF0A0D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607" w:type="dxa"/>
            <w:shd w:val="clear" w:color="auto" w:fill="auto"/>
          </w:tcPr>
          <w:p w14:paraId="56B5B6A9" w14:textId="5F4DAEFF" w:rsidR="00DF0A0D" w:rsidRPr="00164602" w:rsidRDefault="00DF0A0D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Итоговое занятие по Модулю 3. Тестирование. Решение кейс-задач</w:t>
            </w:r>
          </w:p>
        </w:tc>
      </w:tr>
      <w:tr w:rsidR="001E44A4" w:rsidRPr="00164602" w14:paraId="0AC815B8" w14:textId="77777777" w:rsidTr="002B1ACE">
        <w:tc>
          <w:tcPr>
            <w:tcW w:w="10137" w:type="dxa"/>
            <w:gridSpan w:val="2"/>
            <w:shd w:val="clear" w:color="auto" w:fill="auto"/>
          </w:tcPr>
          <w:p w14:paraId="67DA8FAC" w14:textId="77777777" w:rsidR="001E44A4" w:rsidRPr="00164602" w:rsidRDefault="001E44A4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4. Пищевые отравления</w:t>
            </w:r>
          </w:p>
        </w:tc>
      </w:tr>
      <w:tr w:rsidR="002B1ACE" w:rsidRPr="00164602" w14:paraId="6FDB5124" w14:textId="77777777" w:rsidTr="002B1ACE">
        <w:tc>
          <w:tcPr>
            <w:tcW w:w="530" w:type="dxa"/>
            <w:shd w:val="clear" w:color="auto" w:fill="auto"/>
          </w:tcPr>
          <w:p w14:paraId="4BC6DBBF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6.</w:t>
            </w:r>
          </w:p>
        </w:tc>
        <w:tc>
          <w:tcPr>
            <w:tcW w:w="9607" w:type="dxa"/>
            <w:shd w:val="clear" w:color="auto" w:fill="auto"/>
          </w:tcPr>
          <w:p w14:paraId="1E6A38C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</w:tr>
      <w:tr w:rsidR="002B1ACE" w:rsidRPr="00164602" w14:paraId="1A362B65" w14:textId="77777777" w:rsidTr="002B1ACE">
        <w:tc>
          <w:tcPr>
            <w:tcW w:w="530" w:type="dxa"/>
            <w:shd w:val="clear" w:color="auto" w:fill="auto"/>
          </w:tcPr>
          <w:p w14:paraId="45CB103B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7.</w:t>
            </w:r>
          </w:p>
        </w:tc>
        <w:tc>
          <w:tcPr>
            <w:tcW w:w="9607" w:type="dxa"/>
            <w:shd w:val="clear" w:color="auto" w:fill="auto"/>
          </w:tcPr>
          <w:p w14:paraId="09A27301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</w:tr>
      <w:tr w:rsidR="002B1ACE" w:rsidRPr="00164602" w14:paraId="7EC01800" w14:textId="77777777" w:rsidTr="002B1ACE">
        <w:tc>
          <w:tcPr>
            <w:tcW w:w="530" w:type="dxa"/>
            <w:shd w:val="clear" w:color="auto" w:fill="auto"/>
          </w:tcPr>
          <w:p w14:paraId="3DF6D3BA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8.</w:t>
            </w:r>
          </w:p>
        </w:tc>
        <w:tc>
          <w:tcPr>
            <w:tcW w:w="9607" w:type="dxa"/>
            <w:shd w:val="clear" w:color="auto" w:fill="auto"/>
          </w:tcPr>
          <w:p w14:paraId="679D54BD" w14:textId="77777777" w:rsidR="002B1ACE" w:rsidRPr="00164602" w:rsidRDefault="002B1ACE" w:rsidP="00F0410F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Методика расследования пищевых отравлений </w:t>
            </w:r>
          </w:p>
        </w:tc>
      </w:tr>
      <w:tr w:rsidR="002B1ACE" w:rsidRPr="00164602" w14:paraId="6B732D75" w14:textId="77777777" w:rsidTr="002B1ACE">
        <w:tc>
          <w:tcPr>
            <w:tcW w:w="530" w:type="dxa"/>
            <w:shd w:val="clear" w:color="auto" w:fill="auto"/>
          </w:tcPr>
          <w:p w14:paraId="0F57406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9.</w:t>
            </w:r>
          </w:p>
        </w:tc>
        <w:tc>
          <w:tcPr>
            <w:tcW w:w="9607" w:type="dxa"/>
            <w:shd w:val="clear" w:color="auto" w:fill="auto"/>
          </w:tcPr>
          <w:p w14:paraId="0EC2FDA8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Санитарно-эпидемиологические экспертизы при пищевых отравлениях </w:t>
            </w:r>
          </w:p>
        </w:tc>
      </w:tr>
      <w:tr w:rsidR="002B1ACE" w:rsidRPr="00164602" w14:paraId="17E4D793" w14:textId="77777777" w:rsidTr="002B1ACE">
        <w:tc>
          <w:tcPr>
            <w:tcW w:w="530" w:type="dxa"/>
            <w:shd w:val="clear" w:color="auto" w:fill="auto"/>
          </w:tcPr>
          <w:p w14:paraId="5F682803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10.</w:t>
            </w:r>
          </w:p>
        </w:tc>
        <w:tc>
          <w:tcPr>
            <w:tcW w:w="9607" w:type="dxa"/>
            <w:shd w:val="clear" w:color="auto" w:fill="auto"/>
          </w:tcPr>
          <w:p w14:paraId="0CFD94AD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Итоговое занятие по Модулю 4. Тестирование. Решение кейс-задач</w:t>
            </w:r>
          </w:p>
        </w:tc>
      </w:tr>
    </w:tbl>
    <w:p w14:paraId="4101652C" w14:textId="77777777" w:rsidR="002F0AEB" w:rsidRPr="00DF0A0D" w:rsidRDefault="002F0AEB" w:rsidP="00C74D4E">
      <w:pPr>
        <w:spacing w:after="0" w:line="240" w:lineRule="auto"/>
        <w:jc w:val="both"/>
        <w:rPr>
          <w:rFonts w:ascii="Times New Roman" w:hAnsi="Times New Roman"/>
        </w:rPr>
      </w:pPr>
    </w:p>
    <w:sectPr w:rsidR="002F0AEB" w:rsidRPr="00DF0A0D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33FC1"/>
    <w:rsid w:val="00054CCB"/>
    <w:rsid w:val="00064382"/>
    <w:rsid w:val="0007403E"/>
    <w:rsid w:val="000A415E"/>
    <w:rsid w:val="000A62FD"/>
    <w:rsid w:val="000F111A"/>
    <w:rsid w:val="00164602"/>
    <w:rsid w:val="00197F0C"/>
    <w:rsid w:val="001A0D57"/>
    <w:rsid w:val="001A1C97"/>
    <w:rsid w:val="001D7B3D"/>
    <w:rsid w:val="001E44A4"/>
    <w:rsid w:val="00214F27"/>
    <w:rsid w:val="00217F85"/>
    <w:rsid w:val="00262ADC"/>
    <w:rsid w:val="0027051B"/>
    <w:rsid w:val="00296C76"/>
    <w:rsid w:val="002B1ACE"/>
    <w:rsid w:val="002B35BA"/>
    <w:rsid w:val="002C03A5"/>
    <w:rsid w:val="002D66EB"/>
    <w:rsid w:val="002F0AEB"/>
    <w:rsid w:val="00374E4C"/>
    <w:rsid w:val="003C2D11"/>
    <w:rsid w:val="004006DB"/>
    <w:rsid w:val="00424F72"/>
    <w:rsid w:val="004525BA"/>
    <w:rsid w:val="00474706"/>
    <w:rsid w:val="00491A16"/>
    <w:rsid w:val="00492C77"/>
    <w:rsid w:val="004D51D5"/>
    <w:rsid w:val="004F6FDE"/>
    <w:rsid w:val="0050007B"/>
    <w:rsid w:val="00505E6D"/>
    <w:rsid w:val="00510353"/>
    <w:rsid w:val="00543024"/>
    <w:rsid w:val="00555527"/>
    <w:rsid w:val="00580414"/>
    <w:rsid w:val="005974E3"/>
    <w:rsid w:val="005D51F9"/>
    <w:rsid w:val="005D644B"/>
    <w:rsid w:val="005F1E4F"/>
    <w:rsid w:val="00611122"/>
    <w:rsid w:val="0062277A"/>
    <w:rsid w:val="0067297A"/>
    <w:rsid w:val="006C3F57"/>
    <w:rsid w:val="006D2AA6"/>
    <w:rsid w:val="006D31A7"/>
    <w:rsid w:val="006D489A"/>
    <w:rsid w:val="006F7786"/>
    <w:rsid w:val="006F7B69"/>
    <w:rsid w:val="00735422"/>
    <w:rsid w:val="007618D4"/>
    <w:rsid w:val="007639B2"/>
    <w:rsid w:val="00775C1C"/>
    <w:rsid w:val="007912D9"/>
    <w:rsid w:val="00792E3D"/>
    <w:rsid w:val="007D128B"/>
    <w:rsid w:val="007D676A"/>
    <w:rsid w:val="007F47BC"/>
    <w:rsid w:val="00805E7D"/>
    <w:rsid w:val="00887796"/>
    <w:rsid w:val="00896031"/>
    <w:rsid w:val="00896CB9"/>
    <w:rsid w:val="008B7F88"/>
    <w:rsid w:val="00910545"/>
    <w:rsid w:val="00910560"/>
    <w:rsid w:val="0092035D"/>
    <w:rsid w:val="00924589"/>
    <w:rsid w:val="009B134B"/>
    <w:rsid w:val="009B33CE"/>
    <w:rsid w:val="009E1539"/>
    <w:rsid w:val="00A26035"/>
    <w:rsid w:val="00A33E30"/>
    <w:rsid w:val="00A36819"/>
    <w:rsid w:val="00A5457B"/>
    <w:rsid w:val="00A57610"/>
    <w:rsid w:val="00AB3C29"/>
    <w:rsid w:val="00AC734B"/>
    <w:rsid w:val="00AF4948"/>
    <w:rsid w:val="00B03912"/>
    <w:rsid w:val="00B74261"/>
    <w:rsid w:val="00B914FF"/>
    <w:rsid w:val="00B940CD"/>
    <w:rsid w:val="00BB664B"/>
    <w:rsid w:val="00BC3675"/>
    <w:rsid w:val="00BE2600"/>
    <w:rsid w:val="00BE67E8"/>
    <w:rsid w:val="00C2202C"/>
    <w:rsid w:val="00C3260D"/>
    <w:rsid w:val="00C5355B"/>
    <w:rsid w:val="00C63FDC"/>
    <w:rsid w:val="00C74D4E"/>
    <w:rsid w:val="00CD2E4F"/>
    <w:rsid w:val="00CD7E0C"/>
    <w:rsid w:val="00CF290C"/>
    <w:rsid w:val="00CF3241"/>
    <w:rsid w:val="00D12493"/>
    <w:rsid w:val="00D13594"/>
    <w:rsid w:val="00D25CA1"/>
    <w:rsid w:val="00D401D0"/>
    <w:rsid w:val="00D40D47"/>
    <w:rsid w:val="00D45868"/>
    <w:rsid w:val="00D51455"/>
    <w:rsid w:val="00DA260D"/>
    <w:rsid w:val="00DA2785"/>
    <w:rsid w:val="00DB6485"/>
    <w:rsid w:val="00DF0A0D"/>
    <w:rsid w:val="00E2268B"/>
    <w:rsid w:val="00E96EF3"/>
    <w:rsid w:val="00EB7BEC"/>
    <w:rsid w:val="00EE15F9"/>
    <w:rsid w:val="00EF01B0"/>
    <w:rsid w:val="00EF4CEC"/>
    <w:rsid w:val="00F0267B"/>
    <w:rsid w:val="00F0410F"/>
    <w:rsid w:val="00F23086"/>
    <w:rsid w:val="00F377D1"/>
    <w:rsid w:val="00F46080"/>
    <w:rsid w:val="00F56C26"/>
    <w:rsid w:val="00F60474"/>
    <w:rsid w:val="00F814C6"/>
    <w:rsid w:val="00FA3A0F"/>
    <w:rsid w:val="00FC0CC5"/>
    <w:rsid w:val="00FD1C48"/>
    <w:rsid w:val="214477EB"/>
    <w:rsid w:val="522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8BD9"/>
  <w15:chartTrackingRefBased/>
  <w15:docId w15:val="{B72EED27-B1DC-4E95-B54F-ED0EFE3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rsid w:val="00F56C2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6C2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54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User</cp:lastModifiedBy>
  <cp:revision>2</cp:revision>
  <cp:lastPrinted>2021-07-06T14:30:00Z</cp:lastPrinted>
  <dcterms:created xsi:type="dcterms:W3CDTF">2021-09-08T09:46:00Z</dcterms:created>
  <dcterms:modified xsi:type="dcterms:W3CDTF">2021-09-08T09:46:00Z</dcterms:modified>
</cp:coreProperties>
</file>